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F1" w:rsidRPr="005F2147" w:rsidRDefault="005F2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lang w:val="ru-RU"/>
        </w:rPr>
        <w:br/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 предметных результатов учащихся 2–4-х классов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«Перфект – гимназия»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планом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школы и планом функционирования ВСОКО на протяжении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года проводился мониторинг предметных результатов учащихся 2–4-х классов по русскому языку и математике.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динамике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учащихся 2–4-х классов по русскому языку и математике в 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основной образовательной программы начального общего образования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проведения: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26.05.2025.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учащихся 2–4-х классов по русскому языку, 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учебном году включал анализ:</w:t>
      </w:r>
    </w:p>
    <w:p w:rsidR="00DD7FF1" w:rsidRPr="005F2147" w:rsidRDefault="005F2147" w:rsidP="005F214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 работ;</w:t>
      </w:r>
    </w:p>
    <w:p w:rsidR="00DD7FF1" w:rsidRPr="005F2147" w:rsidRDefault="005F2147" w:rsidP="005F214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успеваемости учащихся;</w:t>
      </w:r>
    </w:p>
    <w:p w:rsidR="00DD7FF1" w:rsidRPr="005F2147" w:rsidRDefault="005F2147" w:rsidP="005F214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(классных журналов,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учебным предметам, курсам,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плана-графика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мониторинга предметных результатов).</w:t>
      </w:r>
    </w:p>
    <w:p w:rsidR="00DD7FF1" w:rsidRPr="005F2147" w:rsidRDefault="005F2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ДИАГНОСТИЧЕСКИХ РАБОТ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ходе мониторинга предметных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был проведен анализ трех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учащихся 2–4-х классов по русскому языку и математике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год: входной, административной работы за первое полугодие и административной работы за второе полугодие.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проведенных работах представлена в таблице 1.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 диагностических работах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3"/>
        <w:gridCol w:w="906"/>
        <w:gridCol w:w="708"/>
        <w:gridCol w:w="709"/>
        <w:gridCol w:w="567"/>
        <w:gridCol w:w="567"/>
        <w:gridCol w:w="567"/>
        <w:gridCol w:w="567"/>
        <w:gridCol w:w="946"/>
        <w:gridCol w:w="869"/>
        <w:gridCol w:w="848"/>
      </w:tblGrid>
      <w:tr w:rsidR="00DD7FF1" w:rsidTr="008218F5"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 по параллелям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DD7FF1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успеваемости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качества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DD7FF1" w:rsidTr="008218F5">
        <w:tc>
          <w:tcPr>
            <w:tcW w:w="90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7FF1" w:rsidTr="008218F5"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,86</w:t>
            </w:r>
          </w:p>
        </w:tc>
      </w:tr>
      <w:tr w:rsidR="00DD7FF1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DD7FF1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клссы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250030" w:rsidRDefault="008218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500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,96</w:t>
            </w:r>
          </w:p>
        </w:tc>
      </w:tr>
      <w:tr w:rsidR="00DD7FF1" w:rsidTr="008218F5"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Административная работа за первое полугодие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 w:rsidR="0025003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0030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250030" w:rsidRDefault="002500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250030" w:rsidRDefault="002500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DD7FF1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 w:rsidR="00250030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0030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250030" w:rsidRDefault="002500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250030" w:rsidRDefault="002500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DD7FF1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 классы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25003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250030" w:rsidRDefault="00250030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250030" w:rsidRDefault="002500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4,31</w:t>
            </w:r>
          </w:p>
        </w:tc>
      </w:tr>
      <w:tr w:rsidR="00DD7FF1" w:rsidTr="008218F5"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5F2147" w:rsidRDefault="005F2147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работа за второе полугодие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DD7FF1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8218F5" w:rsidRDefault="008218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DD7FF1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 классы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Pr="008218F5" w:rsidRDefault="008218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8218F5">
            <w:r>
              <w:rPr>
                <w:rFonts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DD7FF1" w:rsidTr="008218F5">
        <w:tc>
          <w:tcPr>
            <w:tcW w:w="90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8218F5" w:rsidRPr="005F2147" w:rsidTr="008218F5"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,81</w:t>
            </w:r>
          </w:p>
        </w:tc>
      </w:tr>
      <w:tr w:rsidR="008218F5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8218F5" w:rsidRPr="00250030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клссы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8218F5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250030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218F5" w:rsidTr="008218F5"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работа за первое полугодие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250030" w:rsidRDefault="0038686A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250030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218F5" w:rsidRPr="00250030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250030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250030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8218F5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250030" w:rsidRDefault="008218F5" w:rsidP="00D5452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250030" w:rsidRDefault="0038686A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8218F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18F5" w:rsidTr="008218F5"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5F2147" w:rsidRDefault="008218F5" w:rsidP="00D54524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работа за второе полугодие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38686A" w:rsidRDefault="0038686A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218F5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8218F5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38686A" w:rsidRDefault="0038686A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38686A" w:rsidRDefault="0038686A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8218F5" w:rsidTr="008218F5"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Pr="008218F5" w:rsidRDefault="008218F5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8218F5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8F5" w:rsidRDefault="0038686A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</w:tbl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диагностических работ учащихся 2–4-х классов по русскому языку и математике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выявлено повышение уровня и качества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всех классах к концу учебного года. 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Для диагностических работ использовались формы, перечисленные в таблице 2.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Формы диагностических работ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4"/>
        <w:gridCol w:w="2093"/>
        <w:gridCol w:w="2557"/>
        <w:gridCol w:w="2557"/>
      </w:tblGrid>
      <w:tr w:rsidR="00DD7FF1" w:rsidTr="0038686A"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7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</w:t>
            </w:r>
          </w:p>
        </w:tc>
      </w:tr>
      <w:tr w:rsidR="00DD7FF1" w:rsidRPr="005F2147" w:rsidTr="0038686A"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5F2147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Административная работа за первое полугодие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5F2147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Административная работа за второе полугодие</w:t>
            </w:r>
          </w:p>
        </w:tc>
      </w:tr>
      <w:tr w:rsidR="00DD7FF1" w:rsidTr="0038686A"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DD7FF1" w:rsidTr="0038686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</w:tbl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Информация об ошибках, которые допустили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учащиеся 2–4-х классов в диагностических работах по русскому языку, представлена в таблице 3, по 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таблице 4.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Информация об ошибках в диагностических работах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5"/>
        <w:gridCol w:w="1433"/>
        <w:gridCol w:w="568"/>
        <w:gridCol w:w="562"/>
        <w:gridCol w:w="558"/>
        <w:gridCol w:w="722"/>
        <w:gridCol w:w="722"/>
        <w:gridCol w:w="722"/>
        <w:gridCol w:w="592"/>
        <w:gridCol w:w="560"/>
        <w:gridCol w:w="557"/>
      </w:tblGrid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ошибок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ошибившихся учащихся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Итоговая диагностика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кл.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 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686A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38686A" w:rsidRDefault="005F21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86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3868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Стилистические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F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5F2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 абзацного членения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7F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Анализ ошибок в диагностических работах по русскому языку показал, что больше всего учащиеся 2–4-х классов допускают орфографические ошибки и исправления. Кроме того, учащиеся совершают много пунктуационных ошибок. Небольшое количество фактических, логических и стилистических ошибок обусловлено спецификой форм диагностических работ. Данные ошибки возникают преимущественно при составлении учащимися собственных предложений, текстов, что не предусматривается в диктанте и используется в отдельных заданиях в комплексной контрольной работе.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D7FF1" w:rsidRPr="005F2147" w:rsidRDefault="005F2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УСПЕВАЕМОСТИ УЧАЩИХСЯ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учащихся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предусматривал анализ успеваемости в конце каждой четверти. Обобщенные сведения об успеваемости по параллелям за учебный год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="0038686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3868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успеваемости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 2–4-х классов по русскому языку и математике за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8"/>
        <w:gridCol w:w="1165"/>
        <w:gridCol w:w="1609"/>
        <w:gridCol w:w="1340"/>
        <w:gridCol w:w="988"/>
        <w:gridCol w:w="2681"/>
      </w:tblGrid>
      <w:tr w:rsidR="00DD7FF1" w:rsidTr="004C4014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 (четверть)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Качество,%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FF1" w:rsidRDefault="005F21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Неуспевающие (Ф.И., класс)</w:t>
            </w:r>
          </w:p>
        </w:tc>
      </w:tr>
      <w:tr w:rsidR="00DD7FF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7FF1" w:rsidRPr="005F2147" w:rsidTr="004C401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5F21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="001109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нет оценок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/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/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rPr>
                <w:lang w:val="ru-RU"/>
              </w:rPr>
            </w:pPr>
          </w:p>
        </w:tc>
      </w:tr>
      <w:tr w:rsidR="00DD7FF1" w:rsidRPr="005F2147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="001109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09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оценок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/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/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rPr>
                <w:lang w:val="ru-RU"/>
              </w:rPr>
            </w:pPr>
          </w:p>
        </w:tc>
      </w:tr>
      <w:tr w:rsidR="00DD7FF1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09E6">
              <w:rPr>
                <w:rFonts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D7FF1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D7FF1" w:rsidTr="004C401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D7FF1" w:rsidRPr="005F2147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lang w:val="ru-RU"/>
              </w:rPr>
              <w:t>73,7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D7FF1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lang w:val="ru-RU"/>
              </w:rPr>
              <w:t>73,7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09E6"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D7FF1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D7FF1" w:rsidRPr="005F2147" w:rsidTr="004C401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4-е классы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D7FF1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  <w:r w:rsidR="005F2147"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1109E6" w:rsidRDefault="001109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D7FF1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1109E6">
            <w:r>
              <w:rPr>
                <w:rFonts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09E6"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D7FF1" w:rsidTr="004C401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4C4014" w:rsidRDefault="004C40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C4014"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D7FF1" w:rsidRPr="004C40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4C4014" w:rsidRDefault="005F214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</w:t>
            </w:r>
            <w:proofErr w:type="spellEnd"/>
            <w:r w:rsidRPr="004C4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C4014" w:rsidRPr="005F2147" w:rsidTr="00D5452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нет оценок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/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/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rPr>
                <w:lang w:val="ru-RU"/>
              </w:rPr>
            </w:pPr>
          </w:p>
        </w:tc>
      </w:tr>
      <w:tr w:rsidR="004C4014" w:rsidRPr="005F2147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нет оценок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/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/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rPr>
                <w:lang w:val="ru-RU"/>
              </w:rPr>
            </w:pPr>
          </w:p>
        </w:tc>
      </w:tr>
      <w:tr w:rsidR="004C4014" w:rsidRPr="001109E6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C4014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C4014" w:rsidRPr="001109E6" w:rsidTr="00D5452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C4014" w:rsidRPr="005F2147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lang w:val="ru-RU"/>
              </w:rPr>
              <w:t>73,7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lang w:val="ru-RU"/>
              </w:rPr>
              <w:t>3,</w:t>
            </w:r>
            <w:r>
              <w:rPr>
                <w:lang w:val="ru-RU"/>
              </w:rPr>
              <w:t>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C4014" w:rsidRPr="001109E6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lang w:val="ru-RU"/>
              </w:rPr>
              <w:t>73,7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C4014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C4014" w:rsidRPr="005F2147" w:rsidTr="00D5452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4C4014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C4014" w:rsidRPr="001109E6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5F2147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4C4014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1109E6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C4014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4,0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C4014" w:rsidTr="00D5452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Pr="004C4014" w:rsidRDefault="004C4014" w:rsidP="00D54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4,1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14" w:rsidRDefault="004C4014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учащихся в течение учебного года наблюдается положительная динамика, поскольку в каждой параллели результаты по русскому языку, математике с каждой четвертью улучшаются. В сравнении с результатами диагностических работ по русскому языку, которые проходили в 1-й, 2-й и 4-й четвертях,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результаты успеваемости и качества в конце четвертей на несколько десятых процента лучше, средние баллы улучшились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на десятые или сотые доли. Кроме того, снижение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балла в 3-х классах во втором полугодии меньше, чем по результатам диагностических работ.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Перечисленные изменения свидетельствуют о том, что педагоги русского языка успешно скорректировали успеваемость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диагностических работ по предмету</w:t>
      </w:r>
      <w:r w:rsidR="003868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4014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четвертей и года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 неуспевающих учащихся</w:t>
      </w:r>
      <w:r w:rsidR="004C4014">
        <w:rPr>
          <w:rFonts w:hAnsi="Times New Roman" w:cs="Times New Roman"/>
          <w:color w:val="000000"/>
          <w:sz w:val="24"/>
          <w:szCs w:val="24"/>
          <w:lang w:val="ru-RU"/>
        </w:rPr>
        <w:t xml:space="preserve"> нет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учащихся 2–4-х классов по русскому языку, математике не ниже удовлетворительных, таким образом, все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окончили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без академической задолженности.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Работа педагогического коллектива по улучшению результатов</w:t>
      </w:r>
      <w:r w:rsidR="004C40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="004C401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риска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«Планом работы </w:t>
      </w:r>
      <w:proofErr w:type="gramStart"/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с  учащимися</w:t>
      </w:r>
      <w:proofErr w:type="gramEnd"/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401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риска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год», который выполнен в полном объеме. </w:t>
      </w:r>
    </w:p>
    <w:p w:rsidR="00DD7FF1" w:rsidRPr="005F2147" w:rsidRDefault="005F2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АНАЛИЗ ДОКУМЕНТАЦИИ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ходе мониторинга предметных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языку,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учебного года проводился анализ документации.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итогам каждой четверти проводилась проверка объема реализации рабочих программ по русскому языку, математике, в том числе соответствие проведенных занятий тематическому планированию, контроль ведения классных журналов и анализ отчетов руководителей методических объединений начальных классов. На основании данных материалов сделаны выводы, представленные в таблице</w:t>
      </w:r>
      <w:r w:rsidR="004C401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4C4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Реализация рабочих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русскому языку,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2–4-х классах за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879"/>
        <w:gridCol w:w="1894"/>
        <w:gridCol w:w="1899"/>
        <w:gridCol w:w="1899"/>
      </w:tblGrid>
      <w:tr w:rsidR="00DD7FF1" w:rsidRPr="005F2147" w:rsidTr="004C4014"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5F2147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 по четвертям, %</w:t>
            </w:r>
          </w:p>
        </w:tc>
      </w:tr>
      <w:tr w:rsidR="00DD7FF1" w:rsidTr="004C4014"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 четверть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 четверть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 четверть</w:t>
            </w:r>
          </w:p>
        </w:tc>
      </w:tr>
      <w:tr w:rsidR="00DD7F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7FF1" w:rsidTr="004C401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ED06A9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7FF1" w:rsidTr="004C401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7FF1" w:rsidTr="004C401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 «А»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ED06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7FF1" w:rsidTr="004C401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 «Б»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ED06A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7FF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076B0" w:rsidTr="00D5452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076B0" w:rsidTr="00D5452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076B0" w:rsidTr="00D5452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 «А»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ED06A9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076B0" w:rsidTr="00D5452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4 «Б»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ED06A9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B0" w:rsidRDefault="006076B0" w:rsidP="00D545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D7FF1" w:rsidRPr="00ED06A9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итогам первого полугодия педагогами русского языка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математики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, в классах которых зафиксировано отставание, проведена корректировка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математике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Отступление от прохождения программ скорректировано за счет уплотнения учебного материала.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программы по русскому языку 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и математике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2–4-х классах освоены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полном объеме.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конце каждой четверти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учебного года контролировалось выполнение мероприятий плана-графика мониторинга предметных результатов за прошедший период,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отражено в таблице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FF1" w:rsidRDefault="005F214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ED06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Информация о 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плана-графика мониторинга предметных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ED06A9" w:rsidRPr="005F2147" w:rsidRDefault="00ED06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2"/>
        <w:gridCol w:w="1648"/>
        <w:gridCol w:w="1451"/>
        <w:gridCol w:w="1774"/>
        <w:gridCol w:w="1584"/>
        <w:gridCol w:w="1392"/>
      </w:tblGrid>
      <w:tr w:rsidR="00DD7FF1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Запланировано мероприятий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Выполнено мероприятий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Невыполненные мероприятия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 невыполнения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DD7FF1" w:rsidRPr="005F214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ED06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5F2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программ учебных предметов, курсов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DD7FF1">
            <w:pPr>
              <w:rPr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5F2147" w:rsidP="00ED06A9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выполнены в полном объеме</w:t>
            </w:r>
          </w:p>
        </w:tc>
      </w:tr>
      <w:tr w:rsidR="00DD7FF1" w:rsidRPr="005F214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ED06A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5F2147" w:rsidP="00ED06A9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плана-графика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  <w:r w:rsidR="00ED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выполнены в полном объеме</w:t>
            </w:r>
          </w:p>
        </w:tc>
      </w:tr>
      <w:tr w:rsidR="00DD7FF1" w:rsidRPr="005F214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6A9" w:rsidRPr="00ED06A9" w:rsidRDefault="005F2147" w:rsidP="00ED06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плана-графика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="00ED0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D7FF1" w:rsidRPr="00ED06A9" w:rsidRDefault="005F2147" w:rsidP="00ED06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выполнены в полном объеме</w:t>
            </w:r>
          </w:p>
        </w:tc>
      </w:tr>
      <w:tr w:rsidR="00DD7FF1" w:rsidRPr="005F214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Default="005F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FF1" w:rsidRPr="005F2147" w:rsidRDefault="005F2147">
            <w:pPr>
              <w:rPr>
                <w:lang w:val="ru-RU"/>
              </w:rPr>
            </w:pP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IV</w:t>
            </w:r>
            <w:r w:rsidRPr="005F21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выполнены в полном объеме</w:t>
            </w:r>
          </w:p>
        </w:tc>
      </w:tr>
    </w:tbl>
    <w:p w:rsidR="00DD7FF1" w:rsidRPr="005F2147" w:rsidRDefault="00ED06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5F2147" w:rsidRPr="005F2147">
        <w:rPr>
          <w:rFonts w:hAnsi="Times New Roman" w:cs="Times New Roman"/>
          <w:color w:val="000000"/>
          <w:sz w:val="24"/>
          <w:szCs w:val="24"/>
          <w:lang w:val="ru-RU"/>
        </w:rPr>
        <w:t>лан-график</w:t>
      </w:r>
      <w:r w:rsidR="005F2147">
        <w:rPr>
          <w:rFonts w:hAnsi="Times New Roman" w:cs="Times New Roman"/>
          <w:color w:val="000000"/>
          <w:sz w:val="24"/>
          <w:szCs w:val="24"/>
        </w:rPr>
        <w:t> </w:t>
      </w:r>
      <w:r w:rsidR="005F2147" w:rsidRPr="005F2147">
        <w:rPr>
          <w:rFonts w:hAnsi="Times New Roman" w:cs="Times New Roman"/>
          <w:color w:val="000000"/>
          <w:sz w:val="24"/>
          <w:szCs w:val="24"/>
          <w:lang w:val="ru-RU"/>
        </w:rPr>
        <w:t>мониторинга предметных результатов за</w:t>
      </w:r>
      <w:r w:rsidR="005F2147">
        <w:rPr>
          <w:rFonts w:hAnsi="Times New Roman" w:cs="Times New Roman"/>
          <w:color w:val="000000"/>
          <w:sz w:val="24"/>
          <w:szCs w:val="24"/>
        </w:rPr>
        <w:t> </w:t>
      </w:r>
      <w:r w:rsidR="005F2147"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 w:rsidR="005F2147">
        <w:rPr>
          <w:rFonts w:hAnsi="Times New Roman" w:cs="Times New Roman"/>
          <w:color w:val="000000"/>
          <w:sz w:val="24"/>
          <w:szCs w:val="24"/>
        </w:rPr>
        <w:t> </w:t>
      </w:r>
      <w:r w:rsidR="005F2147"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реализован в полном объеме.</w:t>
      </w:r>
    </w:p>
    <w:p w:rsidR="00DD7FF1" w:rsidRPr="005F2147" w:rsidRDefault="005F2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1. Анализ диагностических работ учащихся 2–4-х классов по русскому языку и математике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улучшение успеваемости и качества образования во всех классах к концу учебного года, процент качества во всех классах более 80 процентов. Средний балл в основном более 4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Анализ ошибок в диагностических работах выявил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типичные ошибки и проблемные области.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больше всего допускают орфографические и пунктуационные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ошибки,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исправления. 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успеваемости учащихся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учебного года наблюдается положительная динамика. Кроме того, успеваемость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успешно скорректирована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диагностических работ.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Работа педагогического коллектива по улучшению результатов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риска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организована в соответствии с «Планом работы с учащимися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gramStart"/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риска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год», который выполнен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полном объеме. Систематическая работа учителей с учащимися способствовала улучшению их результатов, в результате чего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учащиеся 2–4-х классов окончили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без академической задолженности.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5. Рабочие программы по русскому языку и математике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году реализованы в полном объеме.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Отставание, возникшее в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второй 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, скорректировано за счет уплотнения учебного материала. 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6. План-график мониторинга предметных результатов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реализован в полном объеме.</w:t>
      </w:r>
    </w:p>
    <w:p w:rsidR="00DD7FF1" w:rsidRPr="005F2147" w:rsidRDefault="005F2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учебно-воспитательной работе </w:t>
      </w:r>
      <w:proofErr w:type="spellStart"/>
      <w:r w:rsidR="00ED06A9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D06A9">
        <w:rPr>
          <w:rFonts w:hAnsi="Times New Roman" w:cs="Times New Roman"/>
          <w:color w:val="000000"/>
          <w:sz w:val="24"/>
          <w:szCs w:val="24"/>
          <w:lang w:val="ru-RU"/>
        </w:rPr>
        <w:t>О.М.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Ознакомить педагогический коллектив с итогами мониторинга предметных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учащихся 2–4-х классов по русскому языку, математике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10.06.2025.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1.2. Составить план-график мониторинга предметных результатов на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результатов мониторинга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за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срок до 30.06.2025.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Осуществлять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с планом работы школы и планом функционирования ВСОКО.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Учителям 2–4-х классов: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2.1. Провести работу по восполнению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дефицитов, выявленных в результате мониторинга предметных результатов учащихся 2–4-х классов по русскому языку, математике, обращая особое внимание на типичные ошибки.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2.2. Применять разработанный банк заданий и рекомендаций для неуспевающих учащихся. Работу вести в системе, планировать и фиксировать результат в дорожных картах неуспевающих учащихся.</w:t>
      </w:r>
    </w:p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рабочие программы по русскому языку,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на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26.08.2025.</w:t>
      </w:r>
    </w:p>
    <w:tbl>
      <w:tblPr>
        <w:tblpPr w:leftFromText="180" w:rightFromText="180" w:vertAnchor="text" w:horzAnchor="margin" w:tblpY="118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3"/>
        <w:gridCol w:w="3044"/>
      </w:tblGrid>
      <w:tr w:rsidR="00C001F5" w:rsidTr="00C001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1F5" w:rsidRDefault="00C001F5" w:rsidP="00C001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1F5" w:rsidRPr="00C001F5" w:rsidRDefault="00C001F5" w:rsidP="00C001F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О.М.Латанская</w:t>
            </w:r>
            <w:proofErr w:type="spellEnd"/>
          </w:p>
        </w:tc>
      </w:tr>
    </w:tbl>
    <w:p w:rsidR="00DD7FF1" w:rsidRPr="005F2147" w:rsidRDefault="005F21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 работу педагогов 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 xml:space="preserve">Швед О.С., </w:t>
      </w:r>
      <w:r w:rsidR="00C001F5">
        <w:rPr>
          <w:rFonts w:hAnsi="Times New Roman" w:cs="Times New Roman"/>
          <w:color w:val="000000"/>
          <w:sz w:val="24"/>
          <w:szCs w:val="24"/>
          <w:lang w:val="ru-RU"/>
        </w:rPr>
        <w:t xml:space="preserve">Тимченко Е.С., </w:t>
      </w:r>
      <w:r w:rsidR="00ED06A9">
        <w:rPr>
          <w:rFonts w:hAnsi="Times New Roman" w:cs="Times New Roman"/>
          <w:color w:val="000000"/>
          <w:sz w:val="24"/>
          <w:szCs w:val="24"/>
          <w:lang w:val="ru-RU"/>
        </w:rPr>
        <w:t>Розовой В.Б., Ивановой С.А.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</w:t>
      </w:r>
      <w:proofErr w:type="gramStart"/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</w:t>
      </w:r>
      <w:proofErr w:type="gramEnd"/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по русскому языку</w:t>
      </w:r>
      <w:r w:rsidR="00C001F5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математике</w:t>
      </w:r>
      <w:r w:rsidRPr="005F21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DD7FF1" w:rsidRPr="00C001F5" w:rsidRDefault="00DD7F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D7FF1" w:rsidRPr="00C001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09E6"/>
    <w:rsid w:val="00250030"/>
    <w:rsid w:val="002D33B1"/>
    <w:rsid w:val="002D3591"/>
    <w:rsid w:val="003514A0"/>
    <w:rsid w:val="0038686A"/>
    <w:rsid w:val="004C4014"/>
    <w:rsid w:val="004F7E17"/>
    <w:rsid w:val="005A05CE"/>
    <w:rsid w:val="005F2147"/>
    <w:rsid w:val="006076B0"/>
    <w:rsid w:val="00653AF6"/>
    <w:rsid w:val="008218F5"/>
    <w:rsid w:val="00B73A5A"/>
    <w:rsid w:val="00C001F5"/>
    <w:rsid w:val="00DD7FF1"/>
    <w:rsid w:val="00E438A1"/>
    <w:rsid w:val="00ED06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506"/>
  <w15:docId w15:val="{91A680FC-33E3-4C82-B7C7-09DD90F6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2025-06-04T06:42:00Z</dcterms:created>
  <dcterms:modified xsi:type="dcterms:W3CDTF">2025-06-04T06:42:00Z</dcterms:modified>
</cp:coreProperties>
</file>